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3CEBA" w14:textId="77777777" w:rsidR="00664F9C" w:rsidRDefault="00000000">
      <w:pPr>
        <w:spacing w:line="540" w:lineRule="exac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</w:t>
      </w:r>
    </w:p>
    <w:p w14:paraId="225E9A0D" w14:textId="77777777" w:rsidR="00664F9C" w:rsidRDefault="00000000">
      <w:pPr>
        <w:spacing w:beforeLines="50" w:before="156" w:afterLines="50" w:after="156" w:line="640" w:lineRule="exact"/>
        <w:jc w:val="center"/>
        <w:rPr>
          <w:rFonts w:ascii="华文中宋" w:eastAsia="华文中宋" w:hAnsi="华文中宋" w:hint="eastAsia"/>
          <w:b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“美丽中国 手绘自然”自然笔记作品征集说明</w:t>
      </w:r>
    </w:p>
    <w:p w14:paraId="2248AE87" w14:textId="77777777" w:rsidR="00664F9C" w:rsidRDefault="00000000">
      <w:pPr>
        <w:spacing w:line="540" w:lineRule="exact"/>
        <w:ind w:firstLineChars="200" w:firstLine="600"/>
        <w:jc w:val="left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为确保各参与者及推荐集体顺利提交作品，对“美丽中国 手绘自然”自然笔记作品征集说明如下：</w:t>
      </w:r>
    </w:p>
    <w:p w14:paraId="595C47A9" w14:textId="77777777" w:rsidR="00664F9C" w:rsidRDefault="00000000">
      <w:pPr>
        <w:spacing w:line="54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 xml:space="preserve">一、作品要求 </w:t>
      </w:r>
    </w:p>
    <w:p w14:paraId="4435F756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cs="仿宋" w:hint="eastAsia"/>
          <w:kern w:val="1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</w:t>
      </w:r>
      <w:r>
        <w:rPr>
          <w:rFonts w:ascii="仿宋" w:eastAsia="仿宋" w:hAnsi="仿宋"/>
          <w:sz w:val="30"/>
          <w:szCs w:val="30"/>
        </w:rPr>
        <w:t>.</w:t>
      </w:r>
      <w:r>
        <w:rPr>
          <w:rFonts w:ascii="仿宋" w:eastAsia="仿宋" w:hAnsi="仿宋" w:hint="eastAsia"/>
          <w:sz w:val="30"/>
          <w:szCs w:val="30"/>
        </w:rPr>
        <w:t>作品为本人原创且未发表，</w:t>
      </w:r>
      <w:r>
        <w:rPr>
          <w:rFonts w:ascii="仿宋" w:eastAsia="仿宋" w:hAnsi="仿宋" w:cs="仿宋" w:hint="eastAsia"/>
          <w:kern w:val="1"/>
          <w:sz w:val="30"/>
          <w:szCs w:val="30"/>
        </w:rPr>
        <w:t>素材应真实科学，能体现作者个人体验和认真观察过程，同时兼顾图画及文字记录的准确性，设计合理美观。</w:t>
      </w:r>
    </w:p>
    <w:p w14:paraId="655E6905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cs="仿宋" w:hint="eastAsia"/>
          <w:kern w:val="1"/>
          <w:sz w:val="30"/>
          <w:szCs w:val="30"/>
        </w:rPr>
      </w:pPr>
      <w:r>
        <w:rPr>
          <w:rFonts w:ascii="仿宋" w:eastAsia="仿宋" w:hAnsi="仿宋" w:cs="仿宋" w:hint="eastAsia"/>
          <w:kern w:val="1"/>
          <w:sz w:val="30"/>
          <w:szCs w:val="30"/>
        </w:rPr>
        <w:t>2</w:t>
      </w:r>
      <w:r>
        <w:rPr>
          <w:rFonts w:ascii="仿宋" w:eastAsia="仿宋" w:hAnsi="仿宋" w:cs="仿宋"/>
          <w:kern w:val="1"/>
          <w:sz w:val="30"/>
          <w:szCs w:val="30"/>
        </w:rPr>
        <w:t>.</w:t>
      </w:r>
      <w:r>
        <w:rPr>
          <w:rFonts w:ascii="仿宋" w:eastAsia="仿宋" w:hAnsi="仿宋" w:cs="仿宋" w:hint="eastAsia"/>
          <w:kern w:val="1"/>
          <w:sz w:val="30"/>
          <w:szCs w:val="30"/>
        </w:rPr>
        <w:t>避免脱离真实的艺术发挥，严禁抄袭或使用网络图片，并愿意为参与活动承担法律风险。</w:t>
      </w:r>
    </w:p>
    <w:p w14:paraId="71EFC94B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cs="仿宋"/>
          <w:kern w:val="1"/>
          <w:sz w:val="30"/>
          <w:szCs w:val="30"/>
        </w:rPr>
        <w:t>3.</w:t>
      </w:r>
      <w:r>
        <w:rPr>
          <w:rFonts w:ascii="仿宋" w:eastAsia="仿宋" w:hAnsi="仿宋" w:cs="仿宋" w:hint="eastAsia"/>
          <w:kern w:val="1"/>
          <w:sz w:val="30"/>
          <w:szCs w:val="30"/>
        </w:rPr>
        <w:t>作品需具备自然笔记各要素，即主题、记录人、学校（机构）、年龄、时间、地点、天气、观察记录的文字、绘画内容等。作品为</w:t>
      </w:r>
      <w:r>
        <w:rPr>
          <w:rFonts w:ascii="仿宋" w:eastAsia="仿宋" w:hAnsi="仿宋" w:hint="eastAsia"/>
          <w:sz w:val="30"/>
          <w:szCs w:val="30"/>
        </w:rPr>
        <w:t xml:space="preserve">手绘形式，不接受摄影、数字绘画。  </w:t>
      </w:r>
    </w:p>
    <w:p w14:paraId="170A3257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4.</w:t>
      </w:r>
      <w:r>
        <w:rPr>
          <w:rFonts w:ascii="仿宋" w:eastAsia="仿宋" w:hAnsi="仿宋" w:hint="eastAsia"/>
          <w:sz w:val="30"/>
          <w:szCs w:val="30"/>
        </w:rPr>
        <w:t>作品内容可涉及自然人物、田园风光、地质地貌、绿水青山、冰天雪地、碧海蓝天、森林草原、江河湖泊、荒漠戈壁、动植物及花鸟鱼虫等。</w:t>
      </w:r>
    </w:p>
    <w:p w14:paraId="7D3A0340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5.</w:t>
      </w:r>
      <w:r>
        <w:rPr>
          <w:rFonts w:ascii="仿宋" w:eastAsia="仿宋" w:hAnsi="仿宋" w:hint="eastAsia"/>
          <w:sz w:val="30"/>
          <w:szCs w:val="30"/>
        </w:rPr>
        <w:t>自然笔记可以是单幅作品，也可以是一组内容紧密关联的作品，每人提交的作品文件仅限1个。</w:t>
      </w:r>
    </w:p>
    <w:p w14:paraId="359BB1AD" w14:textId="77777777" w:rsidR="00664F9C" w:rsidRDefault="00000000">
      <w:pPr>
        <w:spacing w:line="54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二、活动流程</w:t>
      </w:r>
    </w:p>
    <w:p w14:paraId="30FC0467" w14:textId="681F3400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1.</w:t>
      </w:r>
      <w:r>
        <w:rPr>
          <w:rFonts w:ascii="仿宋" w:eastAsia="仿宋" w:hAnsi="仿宋" w:hint="eastAsia"/>
          <w:sz w:val="30"/>
          <w:szCs w:val="30"/>
        </w:rPr>
        <w:t>作品征集（4月-</w:t>
      </w:r>
      <w:r w:rsidR="00AE0535">
        <w:rPr>
          <w:rFonts w:ascii="仿宋" w:eastAsia="仿宋" w:hAnsi="仿宋" w:hint="eastAsia"/>
          <w:sz w:val="30"/>
          <w:szCs w:val="30"/>
        </w:rPr>
        <w:t>9</w:t>
      </w:r>
      <w:r>
        <w:rPr>
          <w:rFonts w:ascii="仿宋" w:eastAsia="仿宋" w:hAnsi="仿宋" w:hint="eastAsia"/>
          <w:sz w:val="30"/>
          <w:szCs w:val="30"/>
        </w:rPr>
        <w:t>月）：发布活动通知，提供自然笔记创作线上课程。</w:t>
      </w:r>
    </w:p>
    <w:p w14:paraId="4F41B2FE" w14:textId="12B5A963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2.</w:t>
      </w:r>
      <w:r>
        <w:rPr>
          <w:rFonts w:ascii="仿宋" w:eastAsia="仿宋" w:hAnsi="仿宋" w:hint="eastAsia"/>
          <w:sz w:val="30"/>
          <w:szCs w:val="30"/>
        </w:rPr>
        <w:t>组织作品评审（</w:t>
      </w:r>
      <w:r w:rsidR="00AE0535">
        <w:rPr>
          <w:rFonts w:ascii="仿宋" w:eastAsia="仿宋" w:hAnsi="仿宋" w:hint="eastAsia"/>
          <w:sz w:val="30"/>
          <w:szCs w:val="30"/>
        </w:rPr>
        <w:t>10</w:t>
      </w:r>
      <w:r>
        <w:rPr>
          <w:rFonts w:ascii="仿宋" w:eastAsia="仿宋" w:hAnsi="仿宋" w:hint="eastAsia"/>
          <w:sz w:val="30"/>
          <w:szCs w:val="30"/>
        </w:rPr>
        <w:t>月上旬）：征集作品整理初审，组织专家评审。</w:t>
      </w:r>
    </w:p>
    <w:p w14:paraId="267C905E" w14:textId="5B8EC7E0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</w:t>
      </w:r>
      <w:r>
        <w:rPr>
          <w:rFonts w:ascii="仿宋" w:eastAsia="仿宋" w:hAnsi="仿宋"/>
          <w:sz w:val="30"/>
          <w:szCs w:val="30"/>
        </w:rPr>
        <w:t>.</w:t>
      </w:r>
      <w:r>
        <w:rPr>
          <w:rFonts w:ascii="仿宋" w:eastAsia="仿宋" w:hAnsi="仿宋" w:hint="eastAsia"/>
          <w:sz w:val="30"/>
          <w:szCs w:val="30"/>
        </w:rPr>
        <w:t>入选结果公布（</w:t>
      </w:r>
      <w:r w:rsidR="00AE0535">
        <w:rPr>
          <w:rFonts w:ascii="仿宋" w:eastAsia="仿宋" w:hAnsi="仿宋" w:hint="eastAsia"/>
          <w:sz w:val="30"/>
          <w:szCs w:val="30"/>
        </w:rPr>
        <w:t>10</w:t>
      </w:r>
      <w:r>
        <w:rPr>
          <w:rFonts w:ascii="仿宋" w:eastAsia="仿宋" w:hAnsi="仿宋" w:hint="eastAsia"/>
          <w:sz w:val="30"/>
          <w:szCs w:val="30"/>
        </w:rPr>
        <w:t>月中旬）：在各宣传媒体公布作品入选</w:t>
      </w:r>
      <w:r>
        <w:rPr>
          <w:rFonts w:ascii="仿宋" w:eastAsia="仿宋" w:hAnsi="仿宋" w:hint="eastAsia"/>
          <w:sz w:val="30"/>
          <w:szCs w:val="30"/>
        </w:rPr>
        <w:lastRenderedPageBreak/>
        <w:t>结果。</w:t>
      </w:r>
    </w:p>
    <w:p w14:paraId="13BB34AD" w14:textId="14A9E04B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4.</w:t>
      </w:r>
      <w:r>
        <w:rPr>
          <w:rFonts w:ascii="仿宋" w:eastAsia="仿宋" w:hAnsi="仿宋" w:hint="eastAsia"/>
          <w:sz w:val="30"/>
          <w:szCs w:val="30"/>
        </w:rPr>
        <w:t>成果展示阶段（</w:t>
      </w:r>
      <w:r w:rsidR="00AE0535" w:rsidRPr="00AE0535">
        <w:rPr>
          <w:rFonts w:ascii="仿宋" w:eastAsia="仿宋" w:hAnsi="仿宋" w:hint="eastAsia"/>
          <w:sz w:val="30"/>
          <w:szCs w:val="30"/>
        </w:rPr>
        <w:t>10月下旬-11月</w:t>
      </w:r>
      <w:r>
        <w:rPr>
          <w:rFonts w:ascii="仿宋" w:eastAsia="仿宋" w:hAnsi="仿宋" w:hint="eastAsia"/>
          <w:sz w:val="30"/>
          <w:szCs w:val="30"/>
        </w:rPr>
        <w:t>）：组织策划入选线上展览。</w:t>
      </w:r>
    </w:p>
    <w:p w14:paraId="0FE0921D" w14:textId="77777777" w:rsidR="00664F9C" w:rsidRDefault="00000000">
      <w:pPr>
        <w:spacing w:line="540" w:lineRule="exact"/>
        <w:ind w:firstLineChars="200" w:firstLine="600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三、注意事项</w:t>
      </w:r>
    </w:p>
    <w:p w14:paraId="35521E07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1.作品版权归主办方与作者共同所有。</w:t>
      </w:r>
      <w:r>
        <w:rPr>
          <w:rFonts w:ascii="仿宋" w:eastAsia="仿宋" w:hAnsi="仿宋" w:cs="仿宋" w:hint="eastAsia"/>
          <w:kern w:val="1"/>
          <w:sz w:val="30"/>
          <w:szCs w:val="30"/>
        </w:rPr>
        <w:t>主办单位拥有对应征作品的复制、展览、宣传、发表、出版（含电子出版）的权利，不再另付稿酬。作者享有署名权。</w:t>
      </w:r>
    </w:p>
    <w:p w14:paraId="2A56D4ED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2.组织活动或进行自然观察时需遵守安全规范，倡导和践行自然生态与绿色环保理念，遵循保护优先原则。</w:t>
      </w:r>
    </w:p>
    <w:p w14:paraId="60334E87" w14:textId="77777777" w:rsidR="00664F9C" w:rsidRDefault="00000000">
      <w:pPr>
        <w:spacing w:line="540" w:lineRule="exact"/>
        <w:ind w:firstLineChars="200" w:firstLine="600"/>
        <w:rPr>
          <w:rFonts w:ascii="仿宋" w:eastAsia="仿宋" w:hAnsi="仿宋" w:cs="仿宋" w:hint="eastAsia"/>
          <w:kern w:val="1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3.</w:t>
      </w:r>
      <w:r>
        <w:rPr>
          <w:rFonts w:ascii="仿宋" w:eastAsia="仿宋" w:hAnsi="仿宋" w:cs="仿宋" w:hint="eastAsia"/>
          <w:kern w:val="1"/>
          <w:sz w:val="30"/>
          <w:szCs w:val="30"/>
        </w:rPr>
        <w:t>主办单位对本活动享有最终解释权。</w:t>
      </w:r>
    </w:p>
    <w:p w14:paraId="2B58875B" w14:textId="77777777" w:rsidR="00664F9C" w:rsidRDefault="00664F9C">
      <w:pPr>
        <w:spacing w:line="540" w:lineRule="exact"/>
        <w:ind w:firstLineChars="200" w:firstLine="601"/>
        <w:rPr>
          <w:rFonts w:ascii="华文楷体" w:eastAsia="华文楷体" w:hAnsi="华文楷体" w:hint="eastAsia"/>
          <w:b/>
          <w:sz w:val="30"/>
          <w:szCs w:val="30"/>
        </w:rPr>
      </w:pPr>
    </w:p>
    <w:p w14:paraId="7E4D80A0" w14:textId="77777777" w:rsidR="00664F9C" w:rsidRDefault="00664F9C">
      <w:pPr>
        <w:spacing w:line="540" w:lineRule="exact"/>
        <w:ind w:firstLine="200"/>
        <w:rPr>
          <w:rFonts w:ascii="仿宋" w:eastAsia="仿宋" w:hAnsi="仿宋" w:hint="eastAsia"/>
          <w:sz w:val="30"/>
          <w:szCs w:val="30"/>
        </w:rPr>
      </w:pPr>
    </w:p>
    <w:p w14:paraId="7E4C80C5" w14:textId="77777777" w:rsidR="00664F9C" w:rsidRDefault="00664F9C">
      <w:pPr>
        <w:widowControl/>
        <w:jc w:val="lef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57F4EF24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6A870F5E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5A657A70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02170D1B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495E864C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4A52E202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68B553BF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0F5AAB3E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24682FBC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4BFBFA57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1CBFBA8B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02641F4C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56114DF2" w14:textId="77777777" w:rsidR="00664F9C" w:rsidRDefault="00664F9C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</w:p>
    <w:p w14:paraId="70E8249D" w14:textId="77777777" w:rsidR="00664F9C" w:rsidRDefault="00000000">
      <w:pPr>
        <w:spacing w:line="540" w:lineRule="exact"/>
        <w:rPr>
          <w:rFonts w:ascii="仿宋" w:eastAsia="仿宋" w:hAnsi="仿宋" w:cs="方正黑体_GBK" w:hint="eastAsia"/>
          <w:kern w:val="1"/>
          <w:sz w:val="30"/>
          <w:szCs w:val="30"/>
        </w:rPr>
      </w:pPr>
      <w:r>
        <w:rPr>
          <w:rFonts w:ascii="仿宋" w:eastAsia="仿宋" w:hAnsi="仿宋" w:cs="方正黑体_GBK" w:hint="eastAsia"/>
          <w:kern w:val="1"/>
          <w:sz w:val="30"/>
          <w:szCs w:val="30"/>
        </w:rPr>
        <w:t>附件2</w:t>
      </w:r>
    </w:p>
    <w:p w14:paraId="14D19ADE" w14:textId="77777777" w:rsidR="00664F9C" w:rsidRDefault="00000000">
      <w:pPr>
        <w:spacing w:beforeLines="50" w:before="156" w:afterLines="50" w:after="156" w:line="6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“美丽中国 手绘自然”自然笔记征集活动报名表</w:t>
      </w:r>
    </w:p>
    <w:p w14:paraId="482EE5A1" w14:textId="77777777" w:rsidR="00664F9C" w:rsidRDefault="00664F9C">
      <w:pPr>
        <w:spacing w:line="540" w:lineRule="exact"/>
        <w:jc w:val="center"/>
        <w:rPr>
          <w:rFonts w:ascii="仿宋" w:eastAsia="仿宋" w:hAnsi="仿宋" w:cs="方正小标宋_GBK" w:hint="eastAsia"/>
          <w:kern w:val="1"/>
          <w:sz w:val="36"/>
          <w:szCs w:val="36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33"/>
        <w:gridCol w:w="1297"/>
        <w:gridCol w:w="851"/>
        <w:gridCol w:w="850"/>
        <w:gridCol w:w="567"/>
        <w:gridCol w:w="851"/>
        <w:gridCol w:w="2347"/>
      </w:tblGrid>
      <w:tr w:rsidR="00664F9C" w14:paraId="187E0210" w14:textId="77777777">
        <w:tc>
          <w:tcPr>
            <w:tcW w:w="1533" w:type="dxa"/>
          </w:tcPr>
          <w:p w14:paraId="4A2C270E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作品题目</w:t>
            </w:r>
          </w:p>
        </w:tc>
        <w:tc>
          <w:tcPr>
            <w:tcW w:w="6763" w:type="dxa"/>
            <w:gridSpan w:val="6"/>
          </w:tcPr>
          <w:p w14:paraId="1AE32E90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</w:tr>
      <w:tr w:rsidR="00664F9C" w14:paraId="366125DF" w14:textId="77777777">
        <w:tc>
          <w:tcPr>
            <w:tcW w:w="1533" w:type="dxa"/>
          </w:tcPr>
          <w:p w14:paraId="3521D8AF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作者姓名</w:t>
            </w:r>
          </w:p>
        </w:tc>
        <w:tc>
          <w:tcPr>
            <w:tcW w:w="1297" w:type="dxa"/>
          </w:tcPr>
          <w:p w14:paraId="6E82863E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  <w:tc>
          <w:tcPr>
            <w:tcW w:w="851" w:type="dxa"/>
          </w:tcPr>
          <w:p w14:paraId="2064DC1B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年龄</w:t>
            </w:r>
          </w:p>
        </w:tc>
        <w:tc>
          <w:tcPr>
            <w:tcW w:w="850" w:type="dxa"/>
          </w:tcPr>
          <w:p w14:paraId="585CBAB8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14:paraId="7874068C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联系电话</w:t>
            </w:r>
          </w:p>
        </w:tc>
        <w:tc>
          <w:tcPr>
            <w:tcW w:w="2347" w:type="dxa"/>
          </w:tcPr>
          <w:p w14:paraId="162C23AB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</w:tr>
      <w:tr w:rsidR="00664F9C" w14:paraId="4EF70265" w14:textId="77777777">
        <w:tc>
          <w:tcPr>
            <w:tcW w:w="2830" w:type="dxa"/>
            <w:gridSpan w:val="2"/>
          </w:tcPr>
          <w:p w14:paraId="47F6B22E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作者学校/工作单位</w:t>
            </w:r>
          </w:p>
        </w:tc>
        <w:tc>
          <w:tcPr>
            <w:tcW w:w="5466" w:type="dxa"/>
            <w:gridSpan w:val="5"/>
          </w:tcPr>
          <w:p w14:paraId="5E1E6434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</w:tr>
      <w:tr w:rsidR="00664F9C" w14:paraId="42E7998F" w14:textId="77777777">
        <w:tc>
          <w:tcPr>
            <w:tcW w:w="1533" w:type="dxa"/>
          </w:tcPr>
          <w:p w14:paraId="7523BEEB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推荐单位</w:t>
            </w:r>
          </w:p>
        </w:tc>
        <w:tc>
          <w:tcPr>
            <w:tcW w:w="6763" w:type="dxa"/>
            <w:gridSpan w:val="6"/>
          </w:tcPr>
          <w:p w14:paraId="77604297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</w:tr>
      <w:tr w:rsidR="00664F9C" w14:paraId="757B2321" w14:textId="77777777">
        <w:tc>
          <w:tcPr>
            <w:tcW w:w="1533" w:type="dxa"/>
          </w:tcPr>
          <w:p w14:paraId="49FAE2C8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联系人</w:t>
            </w:r>
          </w:p>
        </w:tc>
        <w:tc>
          <w:tcPr>
            <w:tcW w:w="2148" w:type="dxa"/>
            <w:gridSpan w:val="2"/>
          </w:tcPr>
          <w:p w14:paraId="38DAF8B6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14:paraId="438420BB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联系方式</w:t>
            </w:r>
          </w:p>
        </w:tc>
        <w:tc>
          <w:tcPr>
            <w:tcW w:w="3198" w:type="dxa"/>
            <w:gridSpan w:val="2"/>
          </w:tcPr>
          <w:p w14:paraId="3EE86BC4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</w:tr>
      <w:tr w:rsidR="00664F9C" w14:paraId="0A2A99C0" w14:textId="77777777">
        <w:tc>
          <w:tcPr>
            <w:tcW w:w="1533" w:type="dxa"/>
          </w:tcPr>
          <w:p w14:paraId="0FFF9C88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电子邮箱</w:t>
            </w:r>
          </w:p>
        </w:tc>
        <w:tc>
          <w:tcPr>
            <w:tcW w:w="2148" w:type="dxa"/>
            <w:gridSpan w:val="2"/>
          </w:tcPr>
          <w:p w14:paraId="5C24C47A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  <w:tc>
          <w:tcPr>
            <w:tcW w:w="1417" w:type="dxa"/>
            <w:gridSpan w:val="2"/>
          </w:tcPr>
          <w:p w14:paraId="09926992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通讯地址</w:t>
            </w:r>
          </w:p>
        </w:tc>
        <w:tc>
          <w:tcPr>
            <w:tcW w:w="3198" w:type="dxa"/>
            <w:gridSpan w:val="2"/>
          </w:tcPr>
          <w:p w14:paraId="50E8B312" w14:textId="77777777" w:rsidR="00664F9C" w:rsidRDefault="00664F9C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</w:p>
        </w:tc>
      </w:tr>
      <w:tr w:rsidR="00664F9C" w14:paraId="696F85BA" w14:textId="77777777">
        <w:trPr>
          <w:trHeight w:val="8040"/>
        </w:trPr>
        <w:tc>
          <w:tcPr>
            <w:tcW w:w="1533" w:type="dxa"/>
          </w:tcPr>
          <w:p w14:paraId="1F5916EB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lastRenderedPageBreak/>
              <w:t>作品简介</w:t>
            </w:r>
          </w:p>
        </w:tc>
        <w:tc>
          <w:tcPr>
            <w:tcW w:w="6763" w:type="dxa"/>
            <w:gridSpan w:val="6"/>
          </w:tcPr>
          <w:p w14:paraId="37D109BE" w14:textId="77777777" w:rsidR="00664F9C" w:rsidRDefault="00000000">
            <w:pPr>
              <w:spacing w:line="540" w:lineRule="exact"/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</w:pP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（不超过</w:t>
            </w:r>
            <w:r>
              <w:rPr>
                <w:rFonts w:ascii="仿宋" w:eastAsia="仿宋" w:hAnsi="仿宋" w:cs="方正仿宋_GBK"/>
                <w:kern w:val="1"/>
                <w:sz w:val="30"/>
                <w:szCs w:val="30"/>
              </w:rPr>
              <w:t>20</w:t>
            </w:r>
            <w:r>
              <w:rPr>
                <w:rFonts w:ascii="仿宋" w:eastAsia="仿宋" w:hAnsi="仿宋" w:cs="方正仿宋_GBK" w:hint="eastAsia"/>
                <w:kern w:val="1"/>
                <w:sz w:val="30"/>
                <w:szCs w:val="30"/>
              </w:rPr>
              <w:t>0字）</w:t>
            </w:r>
          </w:p>
        </w:tc>
      </w:tr>
    </w:tbl>
    <w:p w14:paraId="766A2A40" w14:textId="77777777" w:rsidR="00664F9C" w:rsidRDefault="00664F9C">
      <w:pPr>
        <w:rPr>
          <w:rFonts w:ascii="仿宋" w:eastAsia="仿宋" w:hAnsi="仿宋" w:cs="方正仿宋_GBK" w:hint="eastAsia"/>
          <w:kern w:val="1"/>
          <w:sz w:val="30"/>
          <w:szCs w:val="30"/>
        </w:rPr>
        <w:sectPr w:rsidR="00664F9C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E3D8DA" w14:textId="77777777" w:rsidR="00664F9C" w:rsidRDefault="00000000">
      <w:pPr>
        <w:rPr>
          <w:rFonts w:ascii="仿宋" w:eastAsia="仿宋" w:hAnsi="仿宋" w:cs="方正仿宋_GBK" w:hint="eastAsia"/>
          <w:kern w:val="1"/>
          <w:sz w:val="30"/>
          <w:szCs w:val="30"/>
        </w:rPr>
      </w:pPr>
      <w:r>
        <w:rPr>
          <w:rFonts w:ascii="仿宋" w:eastAsia="仿宋" w:hAnsi="仿宋" w:cs="方正仿宋_GBK" w:hint="eastAsia"/>
          <w:kern w:val="1"/>
          <w:sz w:val="30"/>
          <w:szCs w:val="30"/>
        </w:rPr>
        <w:lastRenderedPageBreak/>
        <w:t>附件3</w:t>
      </w:r>
    </w:p>
    <w:p w14:paraId="7D0309EB" w14:textId="77777777" w:rsidR="00664F9C" w:rsidRDefault="00000000">
      <w:pPr>
        <w:spacing w:beforeLines="50" w:before="156" w:afterLines="50" w:after="156" w:line="640" w:lineRule="exact"/>
        <w:jc w:val="center"/>
        <w:rPr>
          <w:rFonts w:ascii="华文中宋" w:eastAsia="华文中宋" w:hAnsi="华文中宋" w:hint="eastAsia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“美丽中国 手绘自然”自然笔记征集作品汇总表</w:t>
      </w:r>
    </w:p>
    <w:tbl>
      <w:tblPr>
        <w:tblStyle w:val="a7"/>
        <w:tblW w:w="14237" w:type="dxa"/>
        <w:jc w:val="center"/>
        <w:tblLook w:val="04A0" w:firstRow="1" w:lastRow="0" w:firstColumn="1" w:lastColumn="0" w:noHBand="0" w:noVBand="1"/>
      </w:tblPr>
      <w:tblGrid>
        <w:gridCol w:w="1043"/>
        <w:gridCol w:w="2354"/>
        <w:gridCol w:w="1350"/>
        <w:gridCol w:w="784"/>
        <w:gridCol w:w="1694"/>
        <w:gridCol w:w="1417"/>
        <w:gridCol w:w="2410"/>
        <w:gridCol w:w="1198"/>
        <w:gridCol w:w="1987"/>
      </w:tblGrid>
      <w:tr w:rsidR="00664F9C" w14:paraId="77ADFB1A" w14:textId="77777777">
        <w:trPr>
          <w:jc w:val="center"/>
        </w:trPr>
        <w:tc>
          <w:tcPr>
            <w:tcW w:w="1043" w:type="dxa"/>
          </w:tcPr>
          <w:p w14:paraId="78A07DB2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2354" w:type="dxa"/>
          </w:tcPr>
          <w:p w14:paraId="40030349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作品名称</w:t>
            </w:r>
          </w:p>
        </w:tc>
        <w:tc>
          <w:tcPr>
            <w:tcW w:w="1350" w:type="dxa"/>
          </w:tcPr>
          <w:p w14:paraId="4EA1D778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作者姓名</w:t>
            </w:r>
          </w:p>
        </w:tc>
        <w:tc>
          <w:tcPr>
            <w:tcW w:w="784" w:type="dxa"/>
          </w:tcPr>
          <w:p w14:paraId="31D3E92A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年龄</w:t>
            </w:r>
          </w:p>
        </w:tc>
        <w:tc>
          <w:tcPr>
            <w:tcW w:w="1694" w:type="dxa"/>
          </w:tcPr>
          <w:p w14:paraId="29A4D08B" w14:textId="77777777" w:rsidR="00664F9C" w:rsidRDefault="00000000">
            <w:pPr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/</w:t>
            </w:r>
            <w:r>
              <w:rPr>
                <w:rFonts w:ascii="仿宋" w:eastAsia="仿宋" w:hAnsi="仿宋"/>
                <w:sz w:val="28"/>
                <w:szCs w:val="28"/>
              </w:rPr>
              <w:t>单位</w:t>
            </w:r>
          </w:p>
        </w:tc>
        <w:tc>
          <w:tcPr>
            <w:tcW w:w="1417" w:type="dxa"/>
          </w:tcPr>
          <w:p w14:paraId="32E127A2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所在地区</w:t>
            </w:r>
          </w:p>
        </w:tc>
        <w:tc>
          <w:tcPr>
            <w:tcW w:w="2410" w:type="dxa"/>
          </w:tcPr>
          <w:p w14:paraId="02BA421B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推荐单位</w:t>
            </w:r>
          </w:p>
        </w:tc>
        <w:tc>
          <w:tcPr>
            <w:tcW w:w="1198" w:type="dxa"/>
          </w:tcPr>
          <w:p w14:paraId="3E86A787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1987" w:type="dxa"/>
          </w:tcPr>
          <w:p w14:paraId="4ED5B5D8" w14:textId="77777777" w:rsidR="00664F9C" w:rsidRDefault="00000000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</w:tr>
      <w:tr w:rsidR="00664F9C" w14:paraId="7416ACFB" w14:textId="77777777">
        <w:trPr>
          <w:jc w:val="center"/>
        </w:trPr>
        <w:tc>
          <w:tcPr>
            <w:tcW w:w="1043" w:type="dxa"/>
          </w:tcPr>
          <w:p w14:paraId="68871A44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22078C6E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16A316C1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09ACA5D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3F62AD4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479F4368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43E9BDDB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79254290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25777D8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5877E901" w14:textId="77777777">
        <w:trPr>
          <w:jc w:val="center"/>
        </w:trPr>
        <w:tc>
          <w:tcPr>
            <w:tcW w:w="1043" w:type="dxa"/>
          </w:tcPr>
          <w:p w14:paraId="24F7015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32FB064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632D8B71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654B553A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1611707C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3614F36E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5CCB8725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070C7B8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04EB786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6FBB7ABA" w14:textId="77777777">
        <w:trPr>
          <w:jc w:val="center"/>
        </w:trPr>
        <w:tc>
          <w:tcPr>
            <w:tcW w:w="1043" w:type="dxa"/>
          </w:tcPr>
          <w:p w14:paraId="0B32AB6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31E722D4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0B2FFBA1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4AD5167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6BCAEDC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6310C761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15BDB739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2A2AB729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43C1753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386BB931" w14:textId="77777777">
        <w:trPr>
          <w:jc w:val="center"/>
        </w:trPr>
        <w:tc>
          <w:tcPr>
            <w:tcW w:w="1043" w:type="dxa"/>
          </w:tcPr>
          <w:p w14:paraId="06601C0C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3020B02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7113BAE9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1CF6738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35BBF29E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06575DA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60B1C49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1ECF894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1AD354D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2574EC67" w14:textId="77777777">
        <w:trPr>
          <w:jc w:val="center"/>
        </w:trPr>
        <w:tc>
          <w:tcPr>
            <w:tcW w:w="1043" w:type="dxa"/>
          </w:tcPr>
          <w:p w14:paraId="17AC5FE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4AE7BEE4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3792FD7B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1D132A8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03545F6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56DBE541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4CF6C05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313E80C9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45DF600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55AEFB48" w14:textId="77777777">
        <w:trPr>
          <w:jc w:val="center"/>
        </w:trPr>
        <w:tc>
          <w:tcPr>
            <w:tcW w:w="1043" w:type="dxa"/>
          </w:tcPr>
          <w:p w14:paraId="119DF3C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739EC4C7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2CF0072C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0F4FE6A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0750229C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284C65E8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15EE47B5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714196BC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7C409C09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330AE81B" w14:textId="77777777">
        <w:trPr>
          <w:jc w:val="center"/>
        </w:trPr>
        <w:tc>
          <w:tcPr>
            <w:tcW w:w="1043" w:type="dxa"/>
          </w:tcPr>
          <w:p w14:paraId="34EAD64B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302BCC9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1B55AD48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40E55B81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39F42E1E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679A0EF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1C3CD9F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6581E5F0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435F1DE6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  <w:tr w:rsidR="00664F9C" w14:paraId="7E171D20" w14:textId="77777777">
        <w:trPr>
          <w:jc w:val="center"/>
        </w:trPr>
        <w:tc>
          <w:tcPr>
            <w:tcW w:w="1043" w:type="dxa"/>
          </w:tcPr>
          <w:p w14:paraId="44772EB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354" w:type="dxa"/>
          </w:tcPr>
          <w:p w14:paraId="2B47492B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350" w:type="dxa"/>
          </w:tcPr>
          <w:p w14:paraId="68CEBCAD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784" w:type="dxa"/>
          </w:tcPr>
          <w:p w14:paraId="5E2932AE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694" w:type="dxa"/>
          </w:tcPr>
          <w:p w14:paraId="6D8A246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417" w:type="dxa"/>
          </w:tcPr>
          <w:p w14:paraId="67A2C85F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2410" w:type="dxa"/>
          </w:tcPr>
          <w:p w14:paraId="6AEDDF9E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198" w:type="dxa"/>
          </w:tcPr>
          <w:p w14:paraId="42A89AF2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  <w:tc>
          <w:tcPr>
            <w:tcW w:w="1987" w:type="dxa"/>
          </w:tcPr>
          <w:p w14:paraId="594D1B24" w14:textId="77777777" w:rsidR="00664F9C" w:rsidRDefault="00664F9C">
            <w:pPr>
              <w:rPr>
                <w:rFonts w:ascii="仿宋" w:eastAsia="仿宋" w:hAnsi="仿宋" w:hint="eastAsia"/>
                <w:sz w:val="30"/>
                <w:szCs w:val="30"/>
              </w:rPr>
            </w:pPr>
          </w:p>
        </w:tc>
      </w:tr>
    </w:tbl>
    <w:p w14:paraId="57C547CA" w14:textId="77777777" w:rsidR="00664F9C" w:rsidRDefault="00664F9C">
      <w:pPr>
        <w:rPr>
          <w:rFonts w:ascii="仿宋" w:eastAsia="仿宋" w:hAnsi="仿宋" w:hint="eastAsia"/>
          <w:sz w:val="30"/>
          <w:szCs w:val="30"/>
        </w:rPr>
      </w:pPr>
    </w:p>
    <w:sectPr w:rsidR="00664F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B2BF3" w14:textId="77777777" w:rsidR="002130D4" w:rsidRDefault="002130D4">
      <w:r>
        <w:separator/>
      </w:r>
    </w:p>
  </w:endnote>
  <w:endnote w:type="continuationSeparator" w:id="0">
    <w:p w14:paraId="30C95F0A" w14:textId="77777777" w:rsidR="002130D4" w:rsidRDefault="00213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方正小标宋_GBK">
    <w:charset w:val="86"/>
    <w:family w:val="auto"/>
    <w:pitch w:val="default"/>
    <w:sig w:usb0="A00002BF" w:usb1="38CF7CFA" w:usb2="00082016" w:usb3="00000000" w:csb0="00040001" w:csb1="00000000"/>
  </w:font>
  <w:font w:name="方正仿宋_GBK"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EndPr>
      <w:rPr>
        <w:sz w:val="24"/>
        <w:szCs w:val="24"/>
      </w:rPr>
    </w:sdtEndPr>
    <w:sdtContent>
      <w:p w14:paraId="7B0125CA" w14:textId="77777777" w:rsidR="00664F9C" w:rsidRDefault="00000000">
        <w:pPr>
          <w:pStyle w:val="a3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6</w:t>
        </w:r>
        <w:r>
          <w:rPr>
            <w:sz w:val="24"/>
            <w:szCs w:val="24"/>
          </w:rPr>
          <w:fldChar w:fldCharType="end"/>
        </w:r>
      </w:p>
    </w:sdtContent>
  </w:sdt>
  <w:p w14:paraId="7613B469" w14:textId="77777777" w:rsidR="00664F9C" w:rsidRDefault="00664F9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3E249" w14:textId="77777777" w:rsidR="002130D4" w:rsidRDefault="002130D4">
      <w:r>
        <w:separator/>
      </w:r>
    </w:p>
  </w:footnote>
  <w:footnote w:type="continuationSeparator" w:id="0">
    <w:p w14:paraId="67135021" w14:textId="77777777" w:rsidR="002130D4" w:rsidRDefault="00213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2D50"/>
    <w:rsid w:val="B95E8F9F"/>
    <w:rsid w:val="BBD9915B"/>
    <w:rsid w:val="E66BED58"/>
    <w:rsid w:val="E9776683"/>
    <w:rsid w:val="F7DF7F79"/>
    <w:rsid w:val="FDFBF3E6"/>
    <w:rsid w:val="FDFFA061"/>
    <w:rsid w:val="FEE73046"/>
    <w:rsid w:val="FFBFC046"/>
    <w:rsid w:val="FFF9841F"/>
    <w:rsid w:val="00007F5A"/>
    <w:rsid w:val="00045BCC"/>
    <w:rsid w:val="00096EEC"/>
    <w:rsid w:val="000973D9"/>
    <w:rsid w:val="00097D8E"/>
    <w:rsid w:val="000B6D6C"/>
    <w:rsid w:val="000D5F0B"/>
    <w:rsid w:val="000E2156"/>
    <w:rsid w:val="000E5C25"/>
    <w:rsid w:val="00104C9B"/>
    <w:rsid w:val="001E4996"/>
    <w:rsid w:val="002130D4"/>
    <w:rsid w:val="002273B7"/>
    <w:rsid w:val="00292197"/>
    <w:rsid w:val="002C2E3A"/>
    <w:rsid w:val="002C633E"/>
    <w:rsid w:val="002D533E"/>
    <w:rsid w:val="00347FDE"/>
    <w:rsid w:val="00350DDD"/>
    <w:rsid w:val="003560F0"/>
    <w:rsid w:val="0039611E"/>
    <w:rsid w:val="003E1BC2"/>
    <w:rsid w:val="00455795"/>
    <w:rsid w:val="00476010"/>
    <w:rsid w:val="00482D50"/>
    <w:rsid w:val="004A3A13"/>
    <w:rsid w:val="004C4602"/>
    <w:rsid w:val="004E5A20"/>
    <w:rsid w:val="00504659"/>
    <w:rsid w:val="005218AE"/>
    <w:rsid w:val="005568B0"/>
    <w:rsid w:val="00586DAC"/>
    <w:rsid w:val="005A7114"/>
    <w:rsid w:val="005D68E2"/>
    <w:rsid w:val="00664F9C"/>
    <w:rsid w:val="00684D83"/>
    <w:rsid w:val="0068588F"/>
    <w:rsid w:val="00685FAC"/>
    <w:rsid w:val="006A5344"/>
    <w:rsid w:val="006C427C"/>
    <w:rsid w:val="006C6B03"/>
    <w:rsid w:val="0073165F"/>
    <w:rsid w:val="007F65F6"/>
    <w:rsid w:val="00802A16"/>
    <w:rsid w:val="00836801"/>
    <w:rsid w:val="00866413"/>
    <w:rsid w:val="00874E76"/>
    <w:rsid w:val="008A3AEC"/>
    <w:rsid w:val="008B2D78"/>
    <w:rsid w:val="00927ED2"/>
    <w:rsid w:val="00A16C72"/>
    <w:rsid w:val="00A2327F"/>
    <w:rsid w:val="00A330F1"/>
    <w:rsid w:val="00A569A3"/>
    <w:rsid w:val="00A6185B"/>
    <w:rsid w:val="00AE0535"/>
    <w:rsid w:val="00AF12D5"/>
    <w:rsid w:val="00B770DE"/>
    <w:rsid w:val="00B85BA0"/>
    <w:rsid w:val="00BA4387"/>
    <w:rsid w:val="00C3279C"/>
    <w:rsid w:val="00C412B8"/>
    <w:rsid w:val="00C9070E"/>
    <w:rsid w:val="00C90A7A"/>
    <w:rsid w:val="00CA04F2"/>
    <w:rsid w:val="00CA4B3B"/>
    <w:rsid w:val="00CC104E"/>
    <w:rsid w:val="00CC4E4E"/>
    <w:rsid w:val="00D20817"/>
    <w:rsid w:val="00E111CF"/>
    <w:rsid w:val="00E73937"/>
    <w:rsid w:val="00ED14D8"/>
    <w:rsid w:val="00F12E96"/>
    <w:rsid w:val="00F209DE"/>
    <w:rsid w:val="00F63C62"/>
    <w:rsid w:val="00F8494C"/>
    <w:rsid w:val="00FD78BD"/>
    <w:rsid w:val="00FE6E4B"/>
    <w:rsid w:val="04074A2A"/>
    <w:rsid w:val="0633633C"/>
    <w:rsid w:val="0DA61673"/>
    <w:rsid w:val="104457BF"/>
    <w:rsid w:val="137F0147"/>
    <w:rsid w:val="16E24019"/>
    <w:rsid w:val="1A411759"/>
    <w:rsid w:val="1DFA0621"/>
    <w:rsid w:val="1F97EDBE"/>
    <w:rsid w:val="219750C0"/>
    <w:rsid w:val="2F5A6DBC"/>
    <w:rsid w:val="367130E2"/>
    <w:rsid w:val="36CA6D43"/>
    <w:rsid w:val="3D3F41F0"/>
    <w:rsid w:val="3E73F884"/>
    <w:rsid w:val="44192F17"/>
    <w:rsid w:val="443A35FD"/>
    <w:rsid w:val="466038DA"/>
    <w:rsid w:val="4A6E3AAD"/>
    <w:rsid w:val="4BBA6B91"/>
    <w:rsid w:val="4BEE74A7"/>
    <w:rsid w:val="51BE5E97"/>
    <w:rsid w:val="57810B57"/>
    <w:rsid w:val="5DED929B"/>
    <w:rsid w:val="5F846034"/>
    <w:rsid w:val="5FF76BA0"/>
    <w:rsid w:val="661C7825"/>
    <w:rsid w:val="675144E6"/>
    <w:rsid w:val="677D2756"/>
    <w:rsid w:val="6BAC5C60"/>
    <w:rsid w:val="6DD6A055"/>
    <w:rsid w:val="6FDF7ECA"/>
    <w:rsid w:val="6FF9F07F"/>
    <w:rsid w:val="731D0347"/>
    <w:rsid w:val="73BFE14F"/>
    <w:rsid w:val="766765CC"/>
    <w:rsid w:val="7BFD1D9F"/>
    <w:rsid w:val="7EAD7C95"/>
    <w:rsid w:val="7EEEF6B8"/>
    <w:rsid w:val="7FAE1A05"/>
    <w:rsid w:val="7FF19540"/>
    <w:rsid w:val="7FFCD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67A5CD"/>
  <w15:docId w15:val="{97B67FD9-F130-41AA-9F66-1A6AF6F60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unhideWhenUsed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463</Words>
  <Characters>473</Characters>
  <Application>Microsoft Office Word</Application>
  <DocSecurity>0</DocSecurity>
  <Lines>118</Lines>
  <Paragraphs>51</Paragraphs>
  <ScaleCrop>false</ScaleCrop>
  <Company>神州网信技术有限公司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glp</dc:creator>
  <cp:lastModifiedBy>hx zhan</cp:lastModifiedBy>
  <cp:revision>3</cp:revision>
  <dcterms:created xsi:type="dcterms:W3CDTF">2025-08-18T08:12:00Z</dcterms:created>
  <dcterms:modified xsi:type="dcterms:W3CDTF">2025-08-18T08:15:00Z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F290745385A38C742EE0096873A3CE7C_43</vt:lpwstr>
  </property>
</Properties>
</file>